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09" w:rsidRDefault="00306B09" w:rsidP="00306B09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306B09" w:rsidRPr="00646E1D" w:rsidRDefault="00306B09" w:rsidP="00306B09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46E1D">
        <w:rPr>
          <w:rFonts w:ascii="Times New Roman" w:hAnsi="Times New Roman" w:cs="Times New Roman"/>
          <w:bCs/>
          <w:sz w:val="24"/>
          <w:szCs w:val="24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10466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962"/>
        <w:gridCol w:w="1348"/>
        <w:gridCol w:w="1418"/>
        <w:gridCol w:w="1417"/>
        <w:gridCol w:w="2337"/>
        <w:gridCol w:w="1984"/>
      </w:tblGrid>
      <w:tr w:rsidR="00306B09" w:rsidRPr="00F26A80" w:rsidTr="00297C23">
        <w:trPr>
          <w:trHeight w:val="345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</w:rPr>
            </w:pPr>
            <w:r w:rsidRPr="00F26A80">
              <w:rPr>
                <w:color w:val="000000"/>
              </w:rPr>
              <w:t>Категории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</w:rPr>
            </w:pPr>
            <w:r w:rsidRPr="00F26A80">
              <w:rPr>
                <w:color w:val="000000"/>
              </w:rPr>
              <w:t>Цены/поставщики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</w:rPr>
            </w:pPr>
            <w:r w:rsidRPr="00F26A80">
              <w:rPr>
                <w:color w:val="000000"/>
              </w:rPr>
              <w:t>Средняя</w:t>
            </w:r>
            <w:r>
              <w:rPr>
                <w:color w:val="000000"/>
              </w:rPr>
              <w:t xml:space="preserve"> цена,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</w:rPr>
            </w:pPr>
            <w:r w:rsidRPr="00F26A80">
              <w:rPr>
                <w:color w:val="000000"/>
              </w:rPr>
              <w:t xml:space="preserve">Начальная </w:t>
            </w:r>
            <w:r>
              <w:rPr>
                <w:color w:val="000000"/>
              </w:rPr>
              <w:t xml:space="preserve">(максимальная) </w:t>
            </w:r>
            <w:r w:rsidRPr="00F26A80">
              <w:rPr>
                <w:color w:val="000000"/>
              </w:rPr>
              <w:t>цена</w:t>
            </w:r>
            <w:r>
              <w:rPr>
                <w:color w:val="000000"/>
              </w:rPr>
              <w:t>, руб.</w:t>
            </w:r>
          </w:p>
        </w:tc>
      </w:tr>
      <w:tr w:rsidR="00306B09" w:rsidRPr="00F26A80" w:rsidTr="00297C23">
        <w:trPr>
          <w:trHeight w:val="330"/>
        </w:trPr>
        <w:tc>
          <w:tcPr>
            <w:tcW w:w="196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B09" w:rsidRPr="00F26A80" w:rsidRDefault="00306B09" w:rsidP="00297C23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</w:rPr>
            </w:pPr>
            <w:r w:rsidRPr="00F26A80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</w:rPr>
            </w:pPr>
            <w:r w:rsidRPr="00F26A80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</w:rPr>
            </w:pPr>
            <w:r w:rsidRPr="00F26A80">
              <w:rPr>
                <w:color w:val="000000"/>
              </w:rPr>
              <w:t>3</w:t>
            </w:r>
          </w:p>
        </w:tc>
        <w:tc>
          <w:tcPr>
            <w:tcW w:w="23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rPr>
                <w:color w:val="000000"/>
              </w:rPr>
            </w:pPr>
            <w:r w:rsidRPr="00F26A8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rPr>
                <w:color w:val="000000"/>
              </w:rPr>
            </w:pPr>
            <w:r w:rsidRPr="00F26A80">
              <w:rPr>
                <w:color w:val="000000"/>
              </w:rPr>
              <w:t> </w:t>
            </w:r>
          </w:p>
        </w:tc>
      </w:tr>
      <w:tr w:rsidR="00306B09" w:rsidRPr="00F26A80" w:rsidTr="00297C23">
        <w:trPr>
          <w:trHeight w:val="956"/>
        </w:trPr>
        <w:tc>
          <w:tcPr>
            <w:tcW w:w="196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26A80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B9593A" w:rsidRDefault="00B9593A" w:rsidP="00B959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bookmarkStart w:id="0" w:name="_GoBack"/>
            <w:r w:rsidRPr="00B9593A">
              <w:rPr>
                <w:b/>
                <w:sz w:val="20"/>
                <w:szCs w:val="20"/>
              </w:rPr>
              <w:t>Стеллажи для архива</w:t>
            </w:r>
            <w:bookmarkEnd w:id="0"/>
            <w:r>
              <w:rPr>
                <w:sz w:val="20"/>
                <w:szCs w:val="20"/>
              </w:rPr>
              <w:t>.</w:t>
            </w:r>
          </w:p>
          <w:p w:rsidR="00B9593A" w:rsidRDefault="00B9593A" w:rsidP="00B959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не менее 4300 мм и не более 4350 мм; </w:t>
            </w:r>
          </w:p>
          <w:p w:rsidR="00B9593A" w:rsidRDefault="00B9593A" w:rsidP="00B959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не менее 2350 мм и не более 2400 мм;</w:t>
            </w:r>
          </w:p>
          <w:p w:rsidR="00B9593A" w:rsidRDefault="00B9593A" w:rsidP="00B959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не менее 300 мм;</w:t>
            </w:r>
          </w:p>
          <w:p w:rsidR="00B9593A" w:rsidRDefault="00B9593A" w:rsidP="00B9593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стойки для жесткости конструкции с расстоянием от 1300 до 1450 мм;</w:t>
            </w:r>
          </w:p>
          <w:p w:rsidR="00306B09" w:rsidRPr="00FC2A6C" w:rsidRDefault="00B9593A" w:rsidP="00B9593A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серый. Материал – уголок, листовое железо на полках и по бокам. Количество полок не менее 5 шт. и не более 6 шт., расстояние между полками не менее 450 мм.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56356-2015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B09" w:rsidRPr="00F26A80" w:rsidTr="00297C23">
        <w:trPr>
          <w:trHeight w:val="291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06B09" w:rsidRPr="00F26A80" w:rsidRDefault="00306B09" w:rsidP="00297C2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F26A80">
              <w:rPr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306B09" w:rsidRPr="00FC2A6C" w:rsidRDefault="00306B09" w:rsidP="00297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 шт.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B09" w:rsidRPr="00F26A80" w:rsidTr="00297C23">
        <w:trPr>
          <w:trHeight w:val="88"/>
        </w:trPr>
        <w:tc>
          <w:tcPr>
            <w:tcW w:w="196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6B09" w:rsidRPr="00F26A80" w:rsidRDefault="00306B09" w:rsidP="00297C2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6B09" w:rsidRPr="00F26A80" w:rsidRDefault="00306B09" w:rsidP="00297C2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B09" w:rsidRPr="00B44CCC" w:rsidTr="00297C23">
        <w:trPr>
          <w:trHeight w:val="284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6B09" w:rsidRPr="00B44CCC" w:rsidRDefault="00306B09" w:rsidP="00297C2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44CCC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6B09" w:rsidRPr="00B44CCC" w:rsidRDefault="00306B09" w:rsidP="00297C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6B09" w:rsidRPr="00B44CCC" w:rsidRDefault="00306B09" w:rsidP="00297C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33 750,00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6B09" w:rsidRPr="00B44CCC" w:rsidRDefault="00306B09" w:rsidP="00297C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35 000,00</w:t>
            </w:r>
          </w:p>
        </w:tc>
        <w:tc>
          <w:tcPr>
            <w:tcW w:w="2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6B09" w:rsidRPr="00B44CCC" w:rsidRDefault="00306B09" w:rsidP="00297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09" w:rsidRPr="006F7CB5" w:rsidRDefault="00306B09" w:rsidP="00297C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33 750,00</w:t>
            </w:r>
          </w:p>
        </w:tc>
      </w:tr>
      <w:tr w:rsidR="00306B09" w:rsidRPr="00B44CCC" w:rsidTr="00297C23">
        <w:trPr>
          <w:trHeight w:val="31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B09" w:rsidRPr="00B44CCC" w:rsidRDefault="00306B09" w:rsidP="00297C2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44CCC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B09" w:rsidRPr="00B44CCC" w:rsidRDefault="00306B09" w:rsidP="00297C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B09" w:rsidRPr="00B44CCC" w:rsidRDefault="00306B09" w:rsidP="00297C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67 500,00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B09" w:rsidRPr="00B44CCC" w:rsidRDefault="00306B09" w:rsidP="00297C2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233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09" w:rsidRPr="00B44CCC" w:rsidRDefault="00306B09" w:rsidP="00297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09" w:rsidRPr="006F7CB5" w:rsidRDefault="00306B09" w:rsidP="00297C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67 500,00</w:t>
            </w:r>
          </w:p>
        </w:tc>
      </w:tr>
    </w:tbl>
    <w:p w:rsidR="00306B09" w:rsidRPr="00B44CCC" w:rsidRDefault="00306B09" w:rsidP="00306B09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44CC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67 500</w:t>
      </w:r>
      <w:r w:rsidRPr="00B44CC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шестьдесят семь тысяч пятьсот</w:t>
      </w:r>
      <w:r w:rsidRPr="00B44CCC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B44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B44CCC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306B09" w:rsidRPr="00B44CCC" w:rsidRDefault="00306B09" w:rsidP="00306B09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B44CCC">
        <w:rPr>
          <w:rFonts w:ascii="Times New Roman" w:hAnsi="Times New Roman" w:cs="Times New Roman"/>
          <w:bCs/>
          <w:sz w:val="24"/>
          <w:szCs w:val="24"/>
        </w:rPr>
        <w:t>1</w:t>
      </w:r>
      <w:r w:rsidRPr="00B44CCC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44CCC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№ </w:t>
      </w:r>
      <w:r>
        <w:rPr>
          <w:rFonts w:ascii="Times New Roman" w:hAnsi="Times New Roman" w:cs="Times New Roman"/>
          <w:bCs/>
          <w:sz w:val="24"/>
          <w:szCs w:val="24"/>
        </w:rPr>
        <w:t>б/н</w:t>
      </w:r>
      <w:r w:rsidRPr="00B44C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B44CC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44CCC">
        <w:rPr>
          <w:rFonts w:ascii="Times New Roman" w:hAnsi="Times New Roman" w:cs="Times New Roman"/>
          <w:bCs/>
          <w:sz w:val="24"/>
          <w:szCs w:val="24"/>
        </w:rPr>
        <w:t>.2017г.</w:t>
      </w:r>
    </w:p>
    <w:p w:rsidR="00306B09" w:rsidRPr="00B44CCC" w:rsidRDefault="00306B09" w:rsidP="00306B09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B44CCC">
        <w:rPr>
          <w:rFonts w:ascii="Times New Roman" w:hAnsi="Times New Roman" w:cs="Times New Roman"/>
          <w:bCs/>
          <w:sz w:val="24"/>
          <w:szCs w:val="24"/>
        </w:rPr>
        <w:t>2</w:t>
      </w:r>
      <w:r w:rsidRPr="00B44CCC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44CCC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</w:t>
      </w:r>
      <w:r>
        <w:rPr>
          <w:rFonts w:ascii="Times New Roman" w:hAnsi="Times New Roman" w:cs="Times New Roman"/>
          <w:bCs/>
          <w:sz w:val="24"/>
          <w:szCs w:val="24"/>
        </w:rPr>
        <w:t>№ б/н</w:t>
      </w:r>
      <w:r w:rsidRPr="00B44C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B44CC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44CCC">
        <w:rPr>
          <w:rFonts w:ascii="Times New Roman" w:hAnsi="Times New Roman" w:cs="Times New Roman"/>
          <w:bCs/>
          <w:sz w:val="24"/>
          <w:szCs w:val="24"/>
        </w:rPr>
        <w:t>.2017 г.</w:t>
      </w:r>
    </w:p>
    <w:p w:rsidR="00306B09" w:rsidRDefault="00306B09" w:rsidP="00306B09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B44CCC">
        <w:rPr>
          <w:rFonts w:ascii="Times New Roman" w:hAnsi="Times New Roman" w:cs="Times New Roman"/>
          <w:bCs/>
          <w:sz w:val="24"/>
          <w:szCs w:val="24"/>
        </w:rPr>
        <w:t>3</w:t>
      </w:r>
      <w:r w:rsidRPr="00B44CCC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B44CCC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№ </w:t>
      </w:r>
      <w:r>
        <w:rPr>
          <w:rFonts w:ascii="Times New Roman" w:hAnsi="Times New Roman" w:cs="Times New Roman"/>
          <w:bCs/>
          <w:sz w:val="24"/>
          <w:szCs w:val="24"/>
        </w:rPr>
        <w:t>б/н</w:t>
      </w:r>
      <w:r w:rsidRPr="00B44CCC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44CC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44CCC">
        <w:rPr>
          <w:rFonts w:ascii="Times New Roman" w:hAnsi="Times New Roman" w:cs="Times New Roman"/>
          <w:bCs/>
          <w:sz w:val="24"/>
          <w:szCs w:val="24"/>
        </w:rPr>
        <w:t>.2017 г.</w:t>
      </w:r>
    </w:p>
    <w:p w:rsidR="00306B09" w:rsidRDefault="00306B09" w:rsidP="00306B09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6B09" w:rsidRDefault="00306B09" w:rsidP="00306B09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6B09" w:rsidRPr="005F2F8D" w:rsidRDefault="00306B09" w:rsidP="00306B09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4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4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4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46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Е.А. </w:t>
      </w:r>
      <w:proofErr w:type="spellStart"/>
      <w:r w:rsidR="0008464A">
        <w:rPr>
          <w:rFonts w:ascii="Times New Roman" w:hAnsi="Times New Roman" w:cs="Times New Roman"/>
          <w:b/>
          <w:bCs/>
          <w:sz w:val="24"/>
          <w:szCs w:val="24"/>
        </w:rPr>
        <w:t>Лекомцева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44FA" w:rsidRDefault="00C844FA"/>
    <w:sectPr w:rsidR="00C844FA" w:rsidSect="00306B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B09"/>
    <w:rsid w:val="00021CBA"/>
    <w:rsid w:val="00053F86"/>
    <w:rsid w:val="0008464A"/>
    <w:rsid w:val="000928E0"/>
    <w:rsid w:val="000A565D"/>
    <w:rsid w:val="001F6202"/>
    <w:rsid w:val="00306B09"/>
    <w:rsid w:val="00431BE0"/>
    <w:rsid w:val="004351C4"/>
    <w:rsid w:val="004B532B"/>
    <w:rsid w:val="00583C40"/>
    <w:rsid w:val="00630F0A"/>
    <w:rsid w:val="007261CB"/>
    <w:rsid w:val="0076271B"/>
    <w:rsid w:val="007C6F1D"/>
    <w:rsid w:val="008831C1"/>
    <w:rsid w:val="008F339C"/>
    <w:rsid w:val="009E1260"/>
    <w:rsid w:val="00B9593A"/>
    <w:rsid w:val="00B974C3"/>
    <w:rsid w:val="00C844FA"/>
    <w:rsid w:val="00C97B25"/>
    <w:rsid w:val="00CA4028"/>
    <w:rsid w:val="00D34B4A"/>
    <w:rsid w:val="00DA01A9"/>
    <w:rsid w:val="00D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0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6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6B0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Наталья Борисовна</cp:lastModifiedBy>
  <cp:revision>5</cp:revision>
  <dcterms:created xsi:type="dcterms:W3CDTF">2017-04-10T04:21:00Z</dcterms:created>
  <dcterms:modified xsi:type="dcterms:W3CDTF">2017-04-26T06:11:00Z</dcterms:modified>
</cp:coreProperties>
</file>